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13" w:rsidRPr="008F2813" w:rsidRDefault="008F2813" w:rsidP="008F2813">
      <w:pPr>
        <w:keepNext/>
        <w:jc w:val="center"/>
        <w:outlineLvl w:val="0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ПОЛОЖЕНИЕ</w:t>
      </w:r>
    </w:p>
    <w:p w:rsidR="008F2813" w:rsidRPr="008F2813" w:rsidRDefault="008F2813" w:rsidP="008F2813">
      <w:pPr>
        <w:jc w:val="center"/>
        <w:rPr>
          <w:b/>
          <w:i/>
          <w:sz w:val="26"/>
          <w:szCs w:val="26"/>
        </w:rPr>
      </w:pPr>
      <w:r w:rsidRPr="008F2813">
        <w:rPr>
          <w:b/>
          <w:sz w:val="26"/>
          <w:szCs w:val="26"/>
        </w:rPr>
        <w:t xml:space="preserve">об организации и проведении </w:t>
      </w:r>
      <w:r w:rsidRPr="008F2813">
        <w:rPr>
          <w:b/>
          <w:sz w:val="26"/>
          <w:szCs w:val="26"/>
          <w:lang w:val="en-US"/>
        </w:rPr>
        <w:t>XIV</w:t>
      </w:r>
      <w:r w:rsidRPr="008F2813">
        <w:rPr>
          <w:b/>
          <w:sz w:val="26"/>
          <w:szCs w:val="26"/>
        </w:rPr>
        <w:t xml:space="preserve"> городского конкурса проектов </w:t>
      </w:r>
      <w:r w:rsidRPr="008F2813">
        <w:rPr>
          <w:b/>
          <w:sz w:val="26"/>
          <w:szCs w:val="26"/>
        </w:rPr>
        <w:br/>
        <w:t xml:space="preserve">по экологическому просвещению и воспитанию дошкольников города Перми «Эколашка-2022» </w:t>
      </w:r>
    </w:p>
    <w:p w:rsidR="008F2813" w:rsidRPr="008F2813" w:rsidRDefault="008F2813" w:rsidP="008F2813">
      <w:pPr>
        <w:jc w:val="center"/>
        <w:rPr>
          <w:b/>
          <w:sz w:val="26"/>
          <w:szCs w:val="26"/>
        </w:rPr>
      </w:pPr>
      <w:r w:rsidRPr="008F2813">
        <w:rPr>
          <w:i/>
          <w:sz w:val="26"/>
          <w:szCs w:val="26"/>
        </w:rPr>
        <w:t xml:space="preserve"> </w:t>
      </w:r>
    </w:p>
    <w:p w:rsidR="008F2813" w:rsidRPr="008F2813" w:rsidRDefault="008F2813" w:rsidP="008F2813">
      <w:pPr>
        <w:jc w:val="center"/>
        <w:rPr>
          <w:b/>
          <w:sz w:val="26"/>
          <w:szCs w:val="26"/>
        </w:rPr>
      </w:pPr>
      <w:smartTag w:uri="urn:schemas-microsoft-com:office:smarttags" w:element="place">
        <w:r w:rsidRPr="008F2813">
          <w:rPr>
            <w:b/>
            <w:sz w:val="26"/>
            <w:szCs w:val="26"/>
            <w:lang w:val="en-US"/>
          </w:rPr>
          <w:t>I</w:t>
        </w:r>
        <w:r w:rsidRPr="008F2813">
          <w:rPr>
            <w:b/>
            <w:sz w:val="26"/>
            <w:szCs w:val="26"/>
          </w:rPr>
          <w:t>.</w:t>
        </w:r>
      </w:smartTag>
      <w:r w:rsidRPr="008F2813">
        <w:rPr>
          <w:b/>
          <w:sz w:val="26"/>
          <w:szCs w:val="26"/>
        </w:rPr>
        <w:t xml:space="preserve"> Общие положения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1.1. Настоящее Положение определяет порядок организации и проведения </w:t>
      </w:r>
      <w:r w:rsidRPr="008F2813">
        <w:rPr>
          <w:sz w:val="26"/>
          <w:szCs w:val="26"/>
        </w:rPr>
        <w:br/>
      </w:r>
      <w:r w:rsidRPr="008F2813">
        <w:rPr>
          <w:sz w:val="26"/>
          <w:szCs w:val="26"/>
          <w:lang w:val="en-US"/>
        </w:rPr>
        <w:t>XIV</w:t>
      </w:r>
      <w:r w:rsidRPr="008F2813">
        <w:rPr>
          <w:sz w:val="26"/>
          <w:szCs w:val="26"/>
        </w:rPr>
        <w:t xml:space="preserve"> городского конкурса проектов по экологическому просвещению и воспитанию дошкольников города Перми «Эколашка-2022» (далее – Конкурс), регулирует его организационные, правовые и финансовые отношения.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1.2. Конкурс проводится по следующим направлениям:</w:t>
      </w:r>
    </w:p>
    <w:p w:rsidR="008F2813" w:rsidRPr="008F2813" w:rsidRDefault="008F2813" w:rsidP="008F2813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1.2.1. Знакомство с природными объектами города: особо охраняемыми природными территориями местного значения города Перми (далее – ООПТ), малыми реками, городскими лесами;</w:t>
      </w:r>
    </w:p>
    <w:p w:rsidR="008F2813" w:rsidRPr="008F2813" w:rsidRDefault="008F2813" w:rsidP="008F2813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1.2.2. Экология в городе: соблюдение экологической культуры и этики при взаимодействии с окружающей средой.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1.3. Организатором Конкурса выступает управление по экологии и природопользованию администрации города Перми.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1.4. Участниками Конкурса могут быть коллективы дошкольников образовательных учреждений, учреждений дополнительного образования, коллективы дошкольников, организованные органами территориального общественного самоуправления, общественными организациями города Перми, наделенными правами юридического лица.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1.5. Для участия в Конкурсе необходимо представить проекты, оформленные </w:t>
      </w:r>
      <w:r w:rsidRPr="008F2813">
        <w:rPr>
          <w:sz w:val="26"/>
          <w:szCs w:val="26"/>
        </w:rPr>
        <w:br/>
        <w:t>в соответствии с Приложениями 1, 2, 3, 4 к настоящему Положению, реализация которых начинается не ранее 1 июня 2022 года и заканчивается не позднее 18 сентября 2022 года.</w:t>
      </w:r>
    </w:p>
    <w:p w:rsidR="008F2813" w:rsidRPr="008F2813" w:rsidRDefault="008F2813" w:rsidP="008F2813">
      <w:pPr>
        <w:ind w:firstLine="709"/>
        <w:jc w:val="both"/>
        <w:rPr>
          <w:b/>
          <w:sz w:val="26"/>
          <w:szCs w:val="26"/>
        </w:rPr>
      </w:pPr>
    </w:p>
    <w:p w:rsidR="008F2813" w:rsidRPr="008F2813" w:rsidRDefault="008F2813" w:rsidP="008F2813">
      <w:pPr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  <w:lang w:val="en-US"/>
        </w:rPr>
        <w:t>II</w:t>
      </w:r>
      <w:r w:rsidRPr="008F2813">
        <w:rPr>
          <w:b/>
          <w:sz w:val="26"/>
          <w:szCs w:val="26"/>
        </w:rPr>
        <w:t>. Цели и задачи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2.1. Цель Конкурса – формирование основ экологической культуры дошкольников, через привлечение к природоохранным акциям, пропаганду экологической культуры.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2.2. Задачи: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- формирование системы основ природоведческих и экологических знаний дошкольников;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- формирование осознанного бережного отношения к окружающему миру;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- формирование у детей потребности участвовать в природоохранной деятельности;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- привлечение семьи к сотрудничеству с детским садом в вопросах экологического просвещения дошкольников.</w:t>
      </w:r>
    </w:p>
    <w:p w:rsidR="008F2813" w:rsidRPr="008F2813" w:rsidRDefault="008F2813" w:rsidP="008F2813">
      <w:pPr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  <w:lang w:val="en-US"/>
        </w:rPr>
        <w:t>III</w:t>
      </w:r>
      <w:r w:rsidRPr="008F2813">
        <w:rPr>
          <w:b/>
          <w:sz w:val="26"/>
          <w:szCs w:val="26"/>
        </w:rPr>
        <w:t>. Требования к проектам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3.1. Проекты должны быть ориентированы на экологическое просвещение, воспитание и практическую природоохранную деятельность дошкольников. 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3.2. Проекты оформляются в соответствии с Приложениями 1, 2, 3 и 4 к настоящему Положению. 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3.3. Программа проекта должна обеспечивать создание «развивающей среды» для дошкольников через организацию разнообразных видов экологической деятельности (познавательная, природоохранная, исследовательская, просветительская, культурная </w:t>
      </w:r>
      <w:r w:rsidRPr="008F2813">
        <w:rPr>
          <w:sz w:val="26"/>
          <w:szCs w:val="26"/>
        </w:rPr>
        <w:br/>
        <w:t>и т.п.).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lastRenderedPageBreak/>
        <w:t xml:space="preserve">3.4. Проект должен предусматривать мероприятия, направленные </w:t>
      </w:r>
      <w:r w:rsidRPr="008F2813">
        <w:rPr>
          <w:sz w:val="26"/>
          <w:szCs w:val="26"/>
        </w:rPr>
        <w:br/>
        <w:t>на рациональное использование природных комплексов и природных ресурсов, сохранение окружающей природной среды на территории города Перми.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3.5. Количество участников мероприятий по проекту должно быть не менее 30 человек при условии продолжительности реализации мероприятий  проекта не менее 21 дня. При планировании количества участников в проекте необходимо учесть, </w:t>
      </w:r>
      <w:r w:rsidRPr="008F2813">
        <w:rPr>
          <w:sz w:val="26"/>
          <w:szCs w:val="26"/>
        </w:rPr>
        <w:br/>
        <w:t>что на 25 дошкольников должно быть не менее 2 преподавателей или руководителей.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3.6. Мероприятия должны проводиться с соблюдением действующих ограничительных мер по предотвращению распространения новой </w:t>
      </w:r>
      <w:proofErr w:type="spellStart"/>
      <w:r w:rsidRPr="008F2813">
        <w:rPr>
          <w:sz w:val="26"/>
          <w:szCs w:val="26"/>
        </w:rPr>
        <w:t>коронавирусной</w:t>
      </w:r>
      <w:proofErr w:type="spellEnd"/>
      <w:r w:rsidRPr="008F2813">
        <w:rPr>
          <w:sz w:val="26"/>
          <w:szCs w:val="26"/>
        </w:rPr>
        <w:t xml:space="preserve"> инфекции (COVID-19).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3.7. По проекту должно быть предусмотрено привлечение внебюджетных средств в объеме не менее 30% от общей стоимости проекта, а также партнеров (предприятий, организаций, учреждений, волонтеров, общественности и т.д.).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3.8. Для участия в Конкурсе участником может быть подана только одна заявка.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Не рассматриваются проекты, направленные на получение прибыли, а также </w:t>
      </w:r>
      <w:r w:rsidRPr="008F2813">
        <w:rPr>
          <w:sz w:val="26"/>
          <w:szCs w:val="26"/>
        </w:rPr>
        <w:br/>
        <w:t>на приобретение основных средств.</w:t>
      </w:r>
    </w:p>
    <w:p w:rsidR="008F2813" w:rsidRPr="008F2813" w:rsidRDefault="008F2813" w:rsidP="008F2813">
      <w:pPr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  <w:lang w:val="en-US"/>
        </w:rPr>
        <w:t>IV</w:t>
      </w:r>
      <w:r w:rsidRPr="008F2813">
        <w:rPr>
          <w:b/>
          <w:sz w:val="26"/>
          <w:szCs w:val="26"/>
        </w:rPr>
        <w:t>. Критерии оценки проектов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4.1. Соответствие проекта установленным в Положении требованиям.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4.2. Соответствие содержания проекта заявленной теме и номинации.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4.3. Полнота раскрытия темы.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4.4. Охват населения </w:t>
      </w:r>
      <w:proofErr w:type="spellStart"/>
      <w:r w:rsidRPr="008F2813">
        <w:rPr>
          <w:sz w:val="26"/>
          <w:szCs w:val="26"/>
        </w:rPr>
        <w:t>эколого</w:t>
      </w:r>
      <w:proofErr w:type="spellEnd"/>
      <w:r w:rsidRPr="008F2813">
        <w:rPr>
          <w:sz w:val="26"/>
          <w:szCs w:val="26"/>
        </w:rPr>
        <w:t>–просветительской и практической природоохранной деятельностью.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4.5. Наличие привлеченных средств (не менее 30% от общей стоимости проекта).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4.6. Фонд заработной платы участников реализации проекта не должен превышать 30% от общей стоимости проекта.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4.7. Соответствие статей бюджета мероприятиям, заявленным в календарном плане.</w:t>
      </w:r>
    </w:p>
    <w:p w:rsidR="008F2813" w:rsidRPr="008F2813" w:rsidRDefault="008F2813" w:rsidP="008F2813">
      <w:pPr>
        <w:rPr>
          <w:sz w:val="26"/>
          <w:szCs w:val="26"/>
        </w:rPr>
      </w:pPr>
    </w:p>
    <w:p w:rsidR="008F2813" w:rsidRPr="008F2813" w:rsidRDefault="008F2813" w:rsidP="008F2813">
      <w:pPr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  <w:lang w:val="en-US"/>
        </w:rPr>
        <w:t>V</w:t>
      </w:r>
      <w:r w:rsidRPr="008F2813">
        <w:rPr>
          <w:b/>
          <w:sz w:val="26"/>
          <w:szCs w:val="26"/>
        </w:rPr>
        <w:t>. Финансирование проектов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5.1. Сумма запрашиваемого бюджетного финансирования проекта не должна превышать 20 000 рублей. 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5.2. Финансирование мероприятий проектов осуществляется в соответствии </w:t>
      </w:r>
      <w:r w:rsidRPr="008F2813">
        <w:rPr>
          <w:sz w:val="26"/>
          <w:szCs w:val="26"/>
        </w:rPr>
        <w:br/>
        <w:t>с условиями заключенных договоров.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5.3. Исполнитель проекта несет ответственность за целевое использование бюджетных средств.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5.4. </w:t>
      </w:r>
      <w:proofErr w:type="gramStart"/>
      <w:r w:rsidRPr="008F2813">
        <w:rPr>
          <w:sz w:val="26"/>
          <w:szCs w:val="26"/>
        </w:rPr>
        <w:t>Контроль за</w:t>
      </w:r>
      <w:proofErr w:type="gramEnd"/>
      <w:r w:rsidRPr="008F2813">
        <w:rPr>
          <w:sz w:val="26"/>
          <w:szCs w:val="26"/>
        </w:rPr>
        <w:t xml:space="preserve"> ходом выполнения мероприятий по проекту, приемку выполненных работ, содержательных отчетов о реализации мероприятий проекта </w:t>
      </w:r>
      <w:r w:rsidRPr="008F2813">
        <w:rPr>
          <w:sz w:val="26"/>
          <w:szCs w:val="26"/>
        </w:rPr>
        <w:br/>
        <w:t>и финансовых отчетов по расходованию бюджетных средств осуществляет управление по экологии и природопользованию администрации города Перми.</w:t>
      </w:r>
    </w:p>
    <w:p w:rsidR="008F2813" w:rsidRPr="008F2813" w:rsidRDefault="008F2813" w:rsidP="008F2813">
      <w:pPr>
        <w:ind w:firstLine="709"/>
        <w:jc w:val="both"/>
        <w:rPr>
          <w:b/>
          <w:sz w:val="26"/>
          <w:szCs w:val="26"/>
        </w:rPr>
      </w:pPr>
      <w:r w:rsidRPr="008F2813">
        <w:rPr>
          <w:sz w:val="26"/>
          <w:szCs w:val="26"/>
        </w:rPr>
        <w:t xml:space="preserve">5.5. Количество победителей устанавливается конкурсной комиссией в пределах сумм, выделенных на проведение Конкурса из средств бюджета города Перми </w:t>
      </w:r>
      <w:r w:rsidRPr="008F2813">
        <w:rPr>
          <w:sz w:val="26"/>
          <w:szCs w:val="26"/>
        </w:rPr>
        <w:br/>
        <w:t>на природоохранные мероприятия, в рамках финансирования на 2022 год</w:t>
      </w:r>
      <w:r w:rsidRPr="008F2813">
        <w:rPr>
          <w:b/>
          <w:sz w:val="26"/>
          <w:szCs w:val="26"/>
        </w:rPr>
        <w:t>.</w:t>
      </w:r>
    </w:p>
    <w:p w:rsidR="008F2813" w:rsidRPr="008F2813" w:rsidRDefault="008F2813" w:rsidP="008F2813">
      <w:pPr>
        <w:suppressAutoHyphens/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suppressAutoHyphens/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  <w:lang w:val="en-US"/>
        </w:rPr>
        <w:t>VI</w:t>
      </w:r>
      <w:r w:rsidRPr="008F2813">
        <w:rPr>
          <w:b/>
          <w:sz w:val="26"/>
          <w:szCs w:val="26"/>
        </w:rPr>
        <w:t>. Сроки и порядок проведения Конкурса</w:t>
      </w:r>
    </w:p>
    <w:p w:rsidR="008F2813" w:rsidRPr="008F2813" w:rsidRDefault="008F2813" w:rsidP="008F2813">
      <w:pPr>
        <w:suppressAutoHyphens/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6.1. Прием проектов осуществляется на бумажном и электронном </w:t>
      </w:r>
      <w:proofErr w:type="gramStart"/>
      <w:r w:rsidRPr="008F2813">
        <w:rPr>
          <w:sz w:val="26"/>
          <w:szCs w:val="26"/>
        </w:rPr>
        <w:t>носителях</w:t>
      </w:r>
      <w:proofErr w:type="gramEnd"/>
      <w:r w:rsidRPr="008F2813">
        <w:rPr>
          <w:sz w:val="26"/>
          <w:szCs w:val="26"/>
        </w:rPr>
        <w:t xml:space="preserve"> </w:t>
      </w:r>
      <w:r w:rsidRPr="008F2813">
        <w:rPr>
          <w:sz w:val="26"/>
          <w:szCs w:val="26"/>
        </w:rPr>
        <w:br/>
        <w:t xml:space="preserve">до 17 часов 6 мая 2022 года в управлении по экологии и природопользованию администрации города Перми по адресу: г. Пермь, ул. Советская, 22, </w:t>
      </w:r>
      <w:proofErr w:type="spellStart"/>
      <w:r w:rsidRPr="008F2813">
        <w:rPr>
          <w:sz w:val="26"/>
          <w:szCs w:val="26"/>
        </w:rPr>
        <w:t>каб</w:t>
      </w:r>
      <w:proofErr w:type="spellEnd"/>
      <w:r w:rsidRPr="008F2813">
        <w:rPr>
          <w:sz w:val="26"/>
          <w:szCs w:val="26"/>
        </w:rPr>
        <w:t xml:space="preserve">. 306, отдел лесов и ООПТ, </w:t>
      </w:r>
      <w:r w:rsidRPr="008F2813">
        <w:rPr>
          <w:sz w:val="26"/>
          <w:szCs w:val="26"/>
          <w:lang w:val="en-US"/>
        </w:rPr>
        <w:t>e</w:t>
      </w:r>
      <w:r w:rsidRPr="008F2813">
        <w:rPr>
          <w:sz w:val="26"/>
          <w:szCs w:val="26"/>
        </w:rPr>
        <w:t>-</w:t>
      </w:r>
      <w:r w:rsidRPr="008F2813">
        <w:rPr>
          <w:sz w:val="26"/>
          <w:szCs w:val="26"/>
          <w:lang w:val="en-US"/>
        </w:rPr>
        <w:t>mail</w:t>
      </w:r>
      <w:r w:rsidRPr="008F2813">
        <w:rPr>
          <w:sz w:val="26"/>
          <w:szCs w:val="26"/>
        </w:rPr>
        <w:t xml:space="preserve">: </w:t>
      </w:r>
      <w:proofErr w:type="spellStart"/>
      <w:r w:rsidRPr="008F2813">
        <w:rPr>
          <w:sz w:val="26"/>
          <w:szCs w:val="26"/>
          <w:lang w:val="en-US"/>
        </w:rPr>
        <w:t>gorodperm</w:t>
      </w:r>
      <w:proofErr w:type="spellEnd"/>
      <w:r w:rsidRPr="008F2813">
        <w:rPr>
          <w:sz w:val="26"/>
          <w:szCs w:val="26"/>
        </w:rPr>
        <w:t>-</w:t>
      </w:r>
      <w:proofErr w:type="spellStart"/>
      <w:r w:rsidRPr="008F2813">
        <w:rPr>
          <w:sz w:val="26"/>
          <w:szCs w:val="26"/>
          <w:lang w:val="en-US"/>
        </w:rPr>
        <w:t>uep</w:t>
      </w:r>
      <w:proofErr w:type="spellEnd"/>
      <w:r w:rsidRPr="008F2813">
        <w:rPr>
          <w:sz w:val="26"/>
          <w:szCs w:val="26"/>
        </w:rPr>
        <w:t>@</w:t>
      </w:r>
      <w:r w:rsidRPr="008F2813">
        <w:rPr>
          <w:sz w:val="26"/>
          <w:szCs w:val="26"/>
          <w:lang w:val="en-US"/>
        </w:rPr>
        <w:t>mail</w:t>
      </w:r>
      <w:r w:rsidRPr="008F2813">
        <w:rPr>
          <w:sz w:val="26"/>
          <w:szCs w:val="26"/>
        </w:rPr>
        <w:t>.</w:t>
      </w:r>
      <w:proofErr w:type="spellStart"/>
      <w:r w:rsidRPr="008F2813">
        <w:rPr>
          <w:sz w:val="26"/>
          <w:szCs w:val="26"/>
          <w:lang w:val="en-US"/>
        </w:rPr>
        <w:t>ru</w:t>
      </w:r>
      <w:proofErr w:type="spellEnd"/>
      <w:r w:rsidRPr="008F2813">
        <w:rPr>
          <w:sz w:val="26"/>
          <w:szCs w:val="26"/>
        </w:rPr>
        <w:t>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lastRenderedPageBreak/>
        <w:t>6.2. Проекты-победители Конкурса утверждаются решением конкурсной комиссии до 14 мая 2022 года.</w:t>
      </w:r>
    </w:p>
    <w:p w:rsidR="008F2813" w:rsidRPr="008F2813" w:rsidRDefault="008F2813" w:rsidP="008F2813">
      <w:pPr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6.3. Управление по экологии и природопользованию администрации города Перми заключает договоры с победителями конкурса на реализацию проектов </w:t>
      </w:r>
      <w:r w:rsidRPr="008F2813">
        <w:rPr>
          <w:sz w:val="26"/>
          <w:szCs w:val="26"/>
        </w:rPr>
        <w:br/>
        <w:t>в соответствии с решением конкурсной комиссии, утвержденной начальником управления.</w:t>
      </w:r>
    </w:p>
    <w:p w:rsidR="008F2813" w:rsidRPr="008F2813" w:rsidRDefault="008F2813" w:rsidP="008F2813">
      <w:pPr>
        <w:suppressAutoHyphens/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6.4. По вопросам участия в Конкурсе обращаться: понедельник – четверг с 9.00 </w:t>
      </w:r>
      <w:r w:rsidRPr="008F2813">
        <w:rPr>
          <w:sz w:val="26"/>
          <w:szCs w:val="26"/>
        </w:rPr>
        <w:br/>
        <w:t xml:space="preserve">до 18.00, пятница с 9.00 до 17.00 (обед с 13.00 </w:t>
      </w:r>
      <w:proofErr w:type="gramStart"/>
      <w:r w:rsidRPr="008F2813">
        <w:rPr>
          <w:sz w:val="26"/>
          <w:szCs w:val="26"/>
        </w:rPr>
        <w:t>до</w:t>
      </w:r>
      <w:proofErr w:type="gramEnd"/>
      <w:r w:rsidRPr="008F2813">
        <w:rPr>
          <w:sz w:val="26"/>
          <w:szCs w:val="26"/>
        </w:rPr>
        <w:t xml:space="preserve"> 14.00) </w:t>
      </w:r>
      <w:proofErr w:type="gramStart"/>
      <w:r w:rsidRPr="008F2813">
        <w:rPr>
          <w:sz w:val="26"/>
          <w:szCs w:val="26"/>
        </w:rPr>
        <w:t>в</w:t>
      </w:r>
      <w:proofErr w:type="gramEnd"/>
      <w:r w:rsidRPr="008F2813">
        <w:rPr>
          <w:sz w:val="26"/>
          <w:szCs w:val="26"/>
        </w:rPr>
        <w:t xml:space="preserve"> отдел лесов и особо охраняемых природных территорий управления по экологии и природопользованию администрации города Перми, тел. 212-55-49.</w:t>
      </w:r>
    </w:p>
    <w:p w:rsidR="008F2813" w:rsidRPr="008F2813" w:rsidRDefault="008F2813" w:rsidP="008F2813">
      <w:pPr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ind w:firstLine="540"/>
        <w:jc w:val="both"/>
        <w:rPr>
          <w:sz w:val="26"/>
          <w:szCs w:val="26"/>
        </w:rPr>
      </w:pPr>
      <w:r w:rsidRPr="008F2813">
        <w:rPr>
          <w:b/>
          <w:sz w:val="26"/>
          <w:szCs w:val="26"/>
        </w:rPr>
        <w:t xml:space="preserve">     </w:t>
      </w:r>
    </w:p>
    <w:p w:rsidR="008F2813" w:rsidRPr="008F2813" w:rsidRDefault="008F2813" w:rsidP="008F2813">
      <w:pPr>
        <w:jc w:val="both"/>
        <w:rPr>
          <w:i/>
          <w:sz w:val="26"/>
          <w:szCs w:val="26"/>
        </w:rPr>
      </w:pPr>
    </w:p>
    <w:p w:rsidR="008F2813" w:rsidRPr="008F2813" w:rsidRDefault="008F2813" w:rsidP="008F2813">
      <w:pPr>
        <w:tabs>
          <w:tab w:val="left" w:pos="1797"/>
        </w:tabs>
        <w:suppressAutoHyphens/>
        <w:ind w:left="4536"/>
        <w:rPr>
          <w:sz w:val="26"/>
          <w:szCs w:val="26"/>
        </w:rPr>
      </w:pPr>
      <w:r w:rsidRPr="008F2813">
        <w:rPr>
          <w:sz w:val="26"/>
          <w:szCs w:val="26"/>
        </w:rPr>
        <w:br w:type="page"/>
      </w:r>
      <w:r w:rsidRPr="008F2813">
        <w:rPr>
          <w:sz w:val="26"/>
          <w:szCs w:val="26"/>
        </w:rPr>
        <w:lastRenderedPageBreak/>
        <w:t>Приложение 1</w:t>
      </w:r>
    </w:p>
    <w:p w:rsidR="008F2813" w:rsidRPr="008F2813" w:rsidRDefault="008F2813" w:rsidP="008F2813">
      <w:pPr>
        <w:suppressAutoHyphens/>
        <w:ind w:left="4536"/>
        <w:rPr>
          <w:sz w:val="26"/>
          <w:szCs w:val="26"/>
        </w:rPr>
      </w:pPr>
      <w:r w:rsidRPr="008F2813">
        <w:rPr>
          <w:sz w:val="26"/>
          <w:szCs w:val="26"/>
        </w:rPr>
        <w:t xml:space="preserve">к Положению о </w:t>
      </w:r>
      <w:r w:rsidRPr="008F2813">
        <w:rPr>
          <w:sz w:val="26"/>
          <w:szCs w:val="26"/>
          <w:lang w:val="en-US"/>
        </w:rPr>
        <w:t>XIV</w:t>
      </w:r>
      <w:r w:rsidRPr="008F2813">
        <w:rPr>
          <w:sz w:val="26"/>
          <w:szCs w:val="26"/>
        </w:rPr>
        <w:t xml:space="preserve"> городском конкурсе проектов по экологическому просвещению </w:t>
      </w:r>
      <w:r w:rsidRPr="008F2813">
        <w:rPr>
          <w:sz w:val="26"/>
          <w:szCs w:val="26"/>
        </w:rPr>
        <w:br/>
        <w:t>и воспитанию дошкольников города Перми «</w:t>
      </w:r>
      <w:proofErr w:type="spellStart"/>
      <w:r w:rsidRPr="008F2813">
        <w:rPr>
          <w:sz w:val="26"/>
          <w:szCs w:val="26"/>
        </w:rPr>
        <w:t>Эколашка</w:t>
      </w:r>
      <w:proofErr w:type="spellEnd"/>
      <w:r w:rsidRPr="008F2813">
        <w:rPr>
          <w:sz w:val="26"/>
          <w:szCs w:val="26"/>
        </w:rPr>
        <w:t xml:space="preserve"> – 2022»</w:t>
      </w:r>
    </w:p>
    <w:p w:rsidR="008F2813" w:rsidRPr="008F2813" w:rsidRDefault="008F2813" w:rsidP="008F2813">
      <w:pPr>
        <w:suppressAutoHyphens/>
        <w:ind w:left="4536"/>
        <w:rPr>
          <w:sz w:val="26"/>
          <w:szCs w:val="26"/>
        </w:rPr>
      </w:pPr>
    </w:p>
    <w:p w:rsidR="008F2813" w:rsidRPr="008F2813" w:rsidRDefault="008F2813" w:rsidP="008F2813">
      <w:pPr>
        <w:ind w:right="-1" w:hanging="142"/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 xml:space="preserve">Заявка </w:t>
      </w: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  <w:r w:rsidRPr="008F2813">
        <w:rPr>
          <w:sz w:val="26"/>
          <w:szCs w:val="26"/>
        </w:rPr>
        <w:t xml:space="preserve">на участие в </w:t>
      </w:r>
      <w:r w:rsidRPr="008F2813">
        <w:rPr>
          <w:sz w:val="26"/>
          <w:szCs w:val="26"/>
          <w:lang w:val="en-US"/>
        </w:rPr>
        <w:t>XIV</w:t>
      </w:r>
      <w:r w:rsidRPr="008F2813">
        <w:rPr>
          <w:sz w:val="26"/>
          <w:szCs w:val="26"/>
        </w:rPr>
        <w:t xml:space="preserve"> городском конкурсе проектов по экологическому просвещению </w:t>
      </w:r>
      <w:r w:rsidRPr="008F2813">
        <w:rPr>
          <w:sz w:val="26"/>
          <w:szCs w:val="26"/>
        </w:rPr>
        <w:br/>
        <w:t>и воспитанию дошкольников города Перми «</w:t>
      </w:r>
      <w:proofErr w:type="spellStart"/>
      <w:r w:rsidRPr="008F2813">
        <w:rPr>
          <w:sz w:val="26"/>
          <w:szCs w:val="26"/>
        </w:rPr>
        <w:t>Эколашка</w:t>
      </w:r>
      <w:proofErr w:type="spellEnd"/>
      <w:r w:rsidRPr="008F2813">
        <w:rPr>
          <w:sz w:val="26"/>
          <w:szCs w:val="26"/>
        </w:rPr>
        <w:t xml:space="preserve"> – 2022»</w:t>
      </w:r>
    </w:p>
    <w:p w:rsidR="008F2813" w:rsidRPr="008F2813" w:rsidRDefault="008F2813" w:rsidP="008F2813">
      <w:pPr>
        <w:ind w:right="-1"/>
        <w:jc w:val="center"/>
        <w:rPr>
          <w:sz w:val="26"/>
          <w:szCs w:val="26"/>
        </w:rPr>
      </w:pPr>
    </w:p>
    <w:p w:rsidR="008F2813" w:rsidRPr="008F2813" w:rsidRDefault="008F2813" w:rsidP="008F2813">
      <w:pPr>
        <w:ind w:right="-2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1. Название проекта                               ____________________________________</w:t>
      </w:r>
    </w:p>
    <w:p w:rsidR="008F2813" w:rsidRPr="008F2813" w:rsidRDefault="008F2813" w:rsidP="008F2813">
      <w:pPr>
        <w:ind w:right="-2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2. География осуществления проекта  ____________________________________   </w:t>
      </w:r>
    </w:p>
    <w:p w:rsidR="008F2813" w:rsidRPr="008F2813" w:rsidRDefault="008F2813" w:rsidP="008F2813">
      <w:pPr>
        <w:ind w:right="-2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3. Дата осуществления проекта            ____________________________________</w:t>
      </w:r>
    </w:p>
    <w:p w:rsidR="008F2813" w:rsidRPr="008F2813" w:rsidRDefault="008F2813" w:rsidP="008F2813">
      <w:pPr>
        <w:ind w:right="-2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4. Количество участников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5. Возраст участников      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6. ФИО руководителя проекта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его должность, телефон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                                                                           (для организаций)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7. Название организации-заявителя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Используется расчетный счет          ____________________________________                                                                                                                               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8. ФИО и должность руководителя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организации, телефон   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9. Адрес организации-заявителя:         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Юридический       </w:t>
      </w:r>
      <w:r w:rsidRPr="008F2813">
        <w:rPr>
          <w:sz w:val="26"/>
          <w:szCs w:val="26"/>
        </w:rPr>
        <w:tab/>
        <w:t xml:space="preserve"> 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Фактический                 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10. Тел./ факс организации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11. Реквизиты организации: 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Наименование получателя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Наименование банка   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Расчетный счет №       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                           ИНН   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                           БИК   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                           ОКОНХ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                           ОКПО                     ____________________________________</w:t>
      </w:r>
    </w:p>
    <w:p w:rsidR="008F2813" w:rsidRPr="008F2813" w:rsidRDefault="008F2813" w:rsidP="008F2813">
      <w:pPr>
        <w:ind w:right="-2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Идентификатор платежа                 ____________________________________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      </w:t>
      </w:r>
      <w:proofErr w:type="gramStart"/>
      <w:r w:rsidRPr="008F2813">
        <w:rPr>
          <w:sz w:val="26"/>
          <w:szCs w:val="26"/>
        </w:rPr>
        <w:t>Кор/счет</w:t>
      </w:r>
      <w:proofErr w:type="gramEnd"/>
      <w:r w:rsidRPr="008F2813">
        <w:rPr>
          <w:sz w:val="26"/>
          <w:szCs w:val="26"/>
        </w:rPr>
        <w:t xml:space="preserve"> №                                       ____________________________________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12. Ф.И.О. телефон бухгалтера, 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proofErr w:type="gramStart"/>
      <w:r w:rsidRPr="008F2813">
        <w:rPr>
          <w:sz w:val="26"/>
          <w:szCs w:val="26"/>
        </w:rPr>
        <w:t>ответственного</w:t>
      </w:r>
      <w:proofErr w:type="gramEnd"/>
      <w:r w:rsidRPr="008F2813">
        <w:rPr>
          <w:sz w:val="26"/>
          <w:szCs w:val="26"/>
        </w:rPr>
        <w:t xml:space="preserve"> за  подготовку 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финансового отчета  по  проекту         ____________________________________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13. Общий бюджет проекта (руб.)       ____________________________________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14. Запрашиваемая сумма (руб.)          ____________________________________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15. Привлеченные средства (руб.)       ____________________________________</w:t>
      </w:r>
    </w:p>
    <w:p w:rsidR="008F2813" w:rsidRPr="008F2813" w:rsidRDefault="008F2813" w:rsidP="008F2813">
      <w:pPr>
        <w:ind w:right="-1" w:firstLine="1"/>
        <w:jc w:val="both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Настоящим подтверждаю достоверность предоставленной информации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Подпись руководителя организации  _____________________________________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Подпись руководителя проекта          _____________________________________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Дата                                                        _____________________________________</w:t>
      </w:r>
    </w:p>
    <w:p w:rsidR="008F2813" w:rsidRPr="008F2813" w:rsidRDefault="008F2813" w:rsidP="008F2813">
      <w:pPr>
        <w:ind w:right="-1"/>
        <w:jc w:val="both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Заполняется при регистрации проекта</w:t>
      </w:r>
    </w:p>
    <w:p w:rsidR="008F2813" w:rsidRPr="008F2813" w:rsidRDefault="008F2813" w:rsidP="008F2813">
      <w:pPr>
        <w:ind w:right="-1"/>
        <w:rPr>
          <w:sz w:val="26"/>
          <w:szCs w:val="26"/>
        </w:rPr>
      </w:pPr>
      <w:r w:rsidRPr="008F2813">
        <w:rPr>
          <w:sz w:val="26"/>
          <w:szCs w:val="26"/>
        </w:rPr>
        <w:t xml:space="preserve">Регистрационный номер проекта №    ___________________________________                       Дата получения заявки                          ___________________________________             Подпись лица, принявшего заявку      ___________________________________    </w:t>
      </w:r>
      <w:r w:rsidRPr="008F2813">
        <w:rPr>
          <w:sz w:val="26"/>
          <w:szCs w:val="26"/>
        </w:rPr>
        <w:br w:type="page"/>
      </w:r>
    </w:p>
    <w:p w:rsidR="008F2813" w:rsidRPr="008F2813" w:rsidRDefault="008F2813" w:rsidP="008F2813">
      <w:pPr>
        <w:suppressAutoHyphens/>
        <w:ind w:left="4536" w:right="-1" w:firstLine="1"/>
        <w:jc w:val="both"/>
        <w:rPr>
          <w:sz w:val="26"/>
          <w:szCs w:val="26"/>
        </w:rPr>
      </w:pPr>
      <w:r w:rsidRPr="008F2813">
        <w:rPr>
          <w:sz w:val="26"/>
          <w:szCs w:val="26"/>
        </w:rPr>
        <w:lastRenderedPageBreak/>
        <w:t>Приложение 2</w:t>
      </w:r>
    </w:p>
    <w:p w:rsidR="008F2813" w:rsidRPr="008F2813" w:rsidRDefault="008F2813" w:rsidP="008F2813">
      <w:pPr>
        <w:suppressAutoHyphens/>
        <w:ind w:left="4536"/>
        <w:rPr>
          <w:sz w:val="26"/>
          <w:szCs w:val="26"/>
        </w:rPr>
      </w:pPr>
      <w:r w:rsidRPr="008F2813">
        <w:rPr>
          <w:sz w:val="26"/>
          <w:szCs w:val="26"/>
        </w:rPr>
        <w:t xml:space="preserve">к Положению о </w:t>
      </w:r>
      <w:r w:rsidRPr="008F2813">
        <w:rPr>
          <w:sz w:val="26"/>
          <w:szCs w:val="26"/>
          <w:lang w:val="en-US"/>
        </w:rPr>
        <w:t>XIV</w:t>
      </w:r>
      <w:r w:rsidRPr="008F2813">
        <w:rPr>
          <w:sz w:val="26"/>
          <w:szCs w:val="26"/>
        </w:rPr>
        <w:t xml:space="preserve"> городском конкурсе проектов по экологическому просвещению </w:t>
      </w:r>
      <w:r w:rsidRPr="008F2813">
        <w:rPr>
          <w:sz w:val="26"/>
          <w:szCs w:val="26"/>
        </w:rPr>
        <w:br/>
        <w:t>и воспитанию дошкольников города Перми «</w:t>
      </w:r>
      <w:proofErr w:type="spellStart"/>
      <w:r w:rsidRPr="008F2813">
        <w:rPr>
          <w:sz w:val="26"/>
          <w:szCs w:val="26"/>
        </w:rPr>
        <w:t>Эколашка</w:t>
      </w:r>
      <w:proofErr w:type="spellEnd"/>
      <w:r w:rsidRPr="008F2813">
        <w:rPr>
          <w:sz w:val="26"/>
          <w:szCs w:val="26"/>
        </w:rPr>
        <w:t xml:space="preserve"> – 2022»</w:t>
      </w:r>
    </w:p>
    <w:p w:rsidR="008F2813" w:rsidRPr="008F2813" w:rsidRDefault="008F2813" w:rsidP="008F2813">
      <w:pPr>
        <w:suppressAutoHyphens/>
        <w:ind w:left="4536" w:hanging="142"/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ind w:right="-1" w:firstLine="709"/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ind w:right="-1" w:firstLine="1"/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Требования к содержанию проекта</w:t>
      </w:r>
    </w:p>
    <w:p w:rsidR="008F2813" w:rsidRPr="008F2813" w:rsidRDefault="008F2813" w:rsidP="008F2813">
      <w:pPr>
        <w:ind w:right="-1" w:firstLine="1"/>
        <w:jc w:val="both"/>
        <w:rPr>
          <w:sz w:val="26"/>
          <w:szCs w:val="26"/>
        </w:rPr>
      </w:pPr>
    </w:p>
    <w:p w:rsidR="008F2813" w:rsidRPr="008F2813" w:rsidRDefault="008F2813" w:rsidP="008F2813">
      <w:pPr>
        <w:ind w:right="-1" w:firstLine="567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В проекте должны быть отражены следующие разделы: </w:t>
      </w:r>
    </w:p>
    <w:p w:rsidR="008F2813" w:rsidRPr="008F2813" w:rsidRDefault="008F2813" w:rsidP="008F2813">
      <w:pPr>
        <w:tabs>
          <w:tab w:val="left" w:pos="851"/>
        </w:tabs>
        <w:ind w:right="-1" w:firstLine="567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1. Постановка проблемы – предполагаемый объем 1/3 страницы.</w:t>
      </w:r>
    </w:p>
    <w:p w:rsidR="008F2813" w:rsidRPr="008F2813" w:rsidRDefault="008F2813" w:rsidP="008F2813">
      <w:pPr>
        <w:tabs>
          <w:tab w:val="left" w:pos="851"/>
        </w:tabs>
        <w:ind w:right="-1" w:firstLine="567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2. Цели и задачи проекта – предполагаемый объем 0,5 страницы.</w:t>
      </w:r>
    </w:p>
    <w:p w:rsidR="008F2813" w:rsidRPr="008F2813" w:rsidRDefault="008F2813" w:rsidP="008F2813">
      <w:pPr>
        <w:tabs>
          <w:tab w:val="left" w:pos="851"/>
        </w:tabs>
        <w:ind w:right="-1" w:firstLine="567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3. Участники проекта – предполагаемый объем раздела 1 абзац.</w:t>
      </w:r>
    </w:p>
    <w:p w:rsidR="008F2813" w:rsidRPr="008F2813" w:rsidRDefault="008F2813" w:rsidP="008F2813">
      <w:pPr>
        <w:tabs>
          <w:tab w:val="left" w:pos="851"/>
        </w:tabs>
        <w:ind w:right="-1" w:firstLine="567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4. Организация деятельности участников проекта – предполагаемый  объем </w:t>
      </w:r>
      <w:r w:rsidRPr="008F2813">
        <w:rPr>
          <w:sz w:val="26"/>
          <w:szCs w:val="26"/>
        </w:rPr>
        <w:br/>
        <w:t>не более 1 страницы.</w:t>
      </w:r>
    </w:p>
    <w:p w:rsidR="008F2813" w:rsidRPr="008F2813" w:rsidRDefault="008F2813" w:rsidP="008F2813">
      <w:pPr>
        <w:tabs>
          <w:tab w:val="left" w:pos="851"/>
        </w:tabs>
        <w:ind w:right="-1" w:firstLine="567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5. Содержание экологического просвещения – предполагаемый объем 1  страница.</w:t>
      </w:r>
    </w:p>
    <w:p w:rsidR="008F2813" w:rsidRPr="008F2813" w:rsidRDefault="008F2813" w:rsidP="008F2813">
      <w:pPr>
        <w:tabs>
          <w:tab w:val="left" w:pos="851"/>
        </w:tabs>
        <w:ind w:right="-1" w:firstLine="567"/>
        <w:jc w:val="both"/>
        <w:rPr>
          <w:b/>
          <w:sz w:val="26"/>
          <w:szCs w:val="26"/>
        </w:rPr>
      </w:pPr>
      <w:r w:rsidRPr="008F2813">
        <w:rPr>
          <w:sz w:val="26"/>
          <w:szCs w:val="26"/>
        </w:rPr>
        <w:t>6. Ожидаемые результаты и их оценка</w:t>
      </w:r>
      <w:r w:rsidRPr="008F2813">
        <w:rPr>
          <w:b/>
          <w:sz w:val="26"/>
          <w:szCs w:val="26"/>
        </w:rPr>
        <w:t xml:space="preserve"> - </w:t>
      </w:r>
      <w:r w:rsidRPr="008F2813">
        <w:rPr>
          <w:sz w:val="26"/>
          <w:szCs w:val="26"/>
        </w:rPr>
        <w:t>предполагаемый объем 1/3 страницы.</w:t>
      </w:r>
    </w:p>
    <w:p w:rsidR="008F2813" w:rsidRPr="008F2813" w:rsidRDefault="008F2813" w:rsidP="008F2813">
      <w:pPr>
        <w:tabs>
          <w:tab w:val="left" w:pos="851"/>
        </w:tabs>
        <w:ind w:right="-1" w:firstLine="567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7. Календарный  план реализации проекта – предполагаемый объем раздела   1–1,5 страницы.</w:t>
      </w:r>
    </w:p>
    <w:p w:rsidR="008F2813" w:rsidRPr="008F2813" w:rsidRDefault="008F2813" w:rsidP="008F2813">
      <w:pPr>
        <w:ind w:right="-1" w:firstLine="567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Обязательным приложением к проекту является бюджет (образец бюджета прилагается) с подробной расшифровкой статей.  </w:t>
      </w:r>
    </w:p>
    <w:p w:rsidR="008F2813" w:rsidRPr="008F2813" w:rsidRDefault="008F2813" w:rsidP="008F2813">
      <w:pPr>
        <w:ind w:left="4536" w:right="-1"/>
        <w:jc w:val="both"/>
        <w:rPr>
          <w:sz w:val="26"/>
          <w:szCs w:val="26"/>
        </w:rPr>
      </w:pPr>
      <w:r w:rsidRPr="008F2813">
        <w:rPr>
          <w:sz w:val="26"/>
          <w:szCs w:val="26"/>
        </w:rPr>
        <w:br w:type="page"/>
      </w:r>
    </w:p>
    <w:p w:rsidR="008F2813" w:rsidRPr="008F2813" w:rsidRDefault="008F2813" w:rsidP="008F2813">
      <w:pPr>
        <w:ind w:left="5103" w:right="-1"/>
        <w:jc w:val="both"/>
        <w:rPr>
          <w:sz w:val="26"/>
          <w:szCs w:val="26"/>
        </w:rPr>
      </w:pPr>
      <w:r w:rsidRPr="008F2813">
        <w:rPr>
          <w:sz w:val="26"/>
          <w:szCs w:val="26"/>
        </w:rPr>
        <w:lastRenderedPageBreak/>
        <w:t>Приложение 3</w:t>
      </w:r>
    </w:p>
    <w:p w:rsidR="008F2813" w:rsidRPr="008F2813" w:rsidRDefault="008F2813" w:rsidP="008F2813">
      <w:pPr>
        <w:suppressAutoHyphens/>
        <w:ind w:left="5103"/>
        <w:rPr>
          <w:sz w:val="26"/>
          <w:szCs w:val="26"/>
        </w:rPr>
      </w:pPr>
      <w:r w:rsidRPr="008F2813">
        <w:rPr>
          <w:sz w:val="26"/>
          <w:szCs w:val="26"/>
        </w:rPr>
        <w:t xml:space="preserve">к Положению о </w:t>
      </w:r>
      <w:r w:rsidRPr="008F2813">
        <w:rPr>
          <w:sz w:val="26"/>
          <w:szCs w:val="26"/>
          <w:lang w:val="en-US"/>
        </w:rPr>
        <w:t>XIV</w:t>
      </w:r>
      <w:r w:rsidRPr="008F2813">
        <w:rPr>
          <w:sz w:val="26"/>
          <w:szCs w:val="26"/>
        </w:rPr>
        <w:t xml:space="preserve"> городском конкурсе проектов по экологическому просвещению и воспитанию дошкольников города Перми «</w:t>
      </w:r>
      <w:proofErr w:type="spellStart"/>
      <w:r w:rsidRPr="008F2813">
        <w:rPr>
          <w:sz w:val="26"/>
          <w:szCs w:val="26"/>
        </w:rPr>
        <w:t>Эколашка</w:t>
      </w:r>
      <w:proofErr w:type="spellEnd"/>
      <w:r w:rsidRPr="008F2813">
        <w:rPr>
          <w:sz w:val="26"/>
          <w:szCs w:val="26"/>
        </w:rPr>
        <w:t xml:space="preserve"> – 2022»</w:t>
      </w:r>
    </w:p>
    <w:p w:rsidR="008F2813" w:rsidRPr="008F2813" w:rsidRDefault="008F2813" w:rsidP="008F2813">
      <w:pPr>
        <w:ind w:left="5103"/>
        <w:rPr>
          <w:sz w:val="26"/>
          <w:szCs w:val="26"/>
        </w:rPr>
      </w:pPr>
    </w:p>
    <w:p w:rsidR="008F2813" w:rsidRPr="008F2813" w:rsidRDefault="008F2813" w:rsidP="008F2813">
      <w:pPr>
        <w:ind w:left="5103"/>
        <w:rPr>
          <w:sz w:val="26"/>
          <w:szCs w:val="26"/>
        </w:rPr>
      </w:pPr>
    </w:p>
    <w:p w:rsidR="008F2813" w:rsidRPr="008F2813" w:rsidRDefault="008F2813" w:rsidP="008F2813">
      <w:pPr>
        <w:ind w:right="-1"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Бюджетное финансирование проекта должно быть расписано по статьям: </w:t>
      </w:r>
    </w:p>
    <w:p w:rsidR="008F2813" w:rsidRPr="008F2813" w:rsidRDefault="008F2813" w:rsidP="008F2813">
      <w:pPr>
        <w:ind w:right="-1"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оплата труда до 30% от бюджета проекта, включает уральский коэффициент – 15% и заработную плату штатных и внештатных сотрудников, а также обязательные налоги и страхование (кроме соц. страхования); </w:t>
      </w:r>
    </w:p>
    <w:p w:rsidR="008F2813" w:rsidRPr="008F2813" w:rsidRDefault="008F2813" w:rsidP="008F2813">
      <w:pPr>
        <w:ind w:right="-1" w:firstLine="709"/>
        <w:jc w:val="both"/>
        <w:rPr>
          <w:sz w:val="26"/>
          <w:szCs w:val="26"/>
        </w:rPr>
      </w:pPr>
      <w:proofErr w:type="gramStart"/>
      <w:r w:rsidRPr="008F2813">
        <w:rPr>
          <w:sz w:val="26"/>
          <w:szCs w:val="26"/>
        </w:rPr>
        <w:t xml:space="preserve">прямые расходы: офисные расходные материалы – карандаши, краски, бумага, кисточки, заправка картриджа и т.д.; приобретение </w:t>
      </w:r>
      <w:proofErr w:type="spellStart"/>
      <w:r w:rsidRPr="008F2813">
        <w:rPr>
          <w:sz w:val="26"/>
          <w:szCs w:val="26"/>
        </w:rPr>
        <w:t>почвогрунта</w:t>
      </w:r>
      <w:proofErr w:type="spellEnd"/>
      <w:r w:rsidRPr="008F2813">
        <w:rPr>
          <w:sz w:val="26"/>
          <w:szCs w:val="26"/>
        </w:rPr>
        <w:t>, рассады и семян  цветов, саженцев кустов и деревьев; хозяйственный инвентарь (краска, кисти, лопаты, ведра и т.д.), транспортные расходы и др.</w:t>
      </w:r>
      <w:proofErr w:type="gramEnd"/>
    </w:p>
    <w:p w:rsidR="008F2813" w:rsidRPr="008F2813" w:rsidRDefault="008F2813" w:rsidP="008F2813">
      <w:pPr>
        <w:ind w:right="-1"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Кроме того, в данный раздел необходимо включить детальное описание расчета каждой из статей сметы, привести (при необходимости  приложить) обоснование расходов, указать источники поступления имеющихся средств.</w:t>
      </w:r>
    </w:p>
    <w:p w:rsidR="008F2813" w:rsidRPr="008F2813" w:rsidRDefault="008F2813" w:rsidP="008F2813">
      <w:pPr>
        <w:ind w:right="-1"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Данная смета служит образцом. Ваша смета может не соответствовать прилагаемому образцу (в ней должны отражаться реальные нужды Вашего проекта, </w:t>
      </w:r>
      <w:r w:rsidRPr="008F2813">
        <w:rPr>
          <w:sz w:val="26"/>
          <w:szCs w:val="26"/>
        </w:rPr>
        <w:br/>
        <w:t>но она должна быть такой же подробной и должна соблюдаться предложенная форма).</w:t>
      </w:r>
    </w:p>
    <w:p w:rsidR="008F2813" w:rsidRPr="008F2813" w:rsidRDefault="008F2813" w:rsidP="008F2813">
      <w:pPr>
        <w:tabs>
          <w:tab w:val="left" w:pos="180"/>
        </w:tabs>
        <w:suppressAutoHyphens/>
        <w:ind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Проекты не должны быть направлены на извлечение прибыли. Не приветствуется приобретение основных средств, для улучшения материальной базы организации – заявителя.</w:t>
      </w:r>
    </w:p>
    <w:p w:rsidR="008F2813" w:rsidRPr="008F2813" w:rsidRDefault="008F2813" w:rsidP="008F2813">
      <w:pPr>
        <w:suppressAutoHyphens/>
        <w:ind w:firstLine="709"/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suppressAutoHyphens/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Образец бюджета проекта</w:t>
      </w:r>
    </w:p>
    <w:p w:rsidR="008F2813" w:rsidRPr="008F2813" w:rsidRDefault="008F2813" w:rsidP="008F2813">
      <w:pPr>
        <w:ind w:right="-1"/>
        <w:jc w:val="both"/>
        <w:rPr>
          <w:sz w:val="26"/>
          <w:szCs w:val="26"/>
        </w:rPr>
      </w:pP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БЮДЖЕТ ПРОЕКТА</w:t>
      </w: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___________________________________________________</w:t>
      </w:r>
    </w:p>
    <w:p w:rsidR="008F2813" w:rsidRPr="008F2813" w:rsidRDefault="008F2813" w:rsidP="008F2813">
      <w:pPr>
        <w:ind w:right="-1"/>
        <w:jc w:val="center"/>
        <w:rPr>
          <w:sz w:val="26"/>
          <w:szCs w:val="26"/>
        </w:rPr>
      </w:pPr>
      <w:r w:rsidRPr="008F2813">
        <w:rPr>
          <w:sz w:val="26"/>
          <w:szCs w:val="26"/>
        </w:rPr>
        <w:t xml:space="preserve">(название проекта) </w:t>
      </w:r>
    </w:p>
    <w:p w:rsidR="008F2813" w:rsidRPr="008F2813" w:rsidRDefault="008F2813" w:rsidP="008F2813">
      <w:pPr>
        <w:ind w:right="-1"/>
        <w:jc w:val="center"/>
        <w:rPr>
          <w:i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1440"/>
        <w:gridCol w:w="1737"/>
        <w:gridCol w:w="1143"/>
        <w:gridCol w:w="2340"/>
      </w:tblGrid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Наименование статьи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Запрашиваемые средства,</w:t>
            </w:r>
          </w:p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руб.</w:t>
            </w:r>
          </w:p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Имеющиеся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Источник финансирования имеющихся средств</w:t>
            </w: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both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Заработная плата: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Бухгалтер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rPr>
          <w:trHeight w:val="33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</w:p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Начисления на оплату труда штатным работникам  31,1%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Всего по оплате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Прямые расходы: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 xml:space="preserve">Приобретение расходных материалов для природоохранных мероприятий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lastRenderedPageBreak/>
              <w:t>Эколого-образовательные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 xml:space="preserve">Издание пособий, листовок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Оплата транспортных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Приобретение призов, грамот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Всего прямых расходов: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Всего расходов по проекту: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34" w:right="-1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8F2813" w:rsidRPr="008F2813" w:rsidRDefault="008F2813" w:rsidP="008F2813">
      <w:pPr>
        <w:ind w:right="-1"/>
        <w:jc w:val="both"/>
        <w:rPr>
          <w:b/>
          <w:i/>
          <w:sz w:val="26"/>
          <w:szCs w:val="26"/>
        </w:rPr>
      </w:pPr>
    </w:p>
    <w:p w:rsidR="008F2813" w:rsidRPr="008F2813" w:rsidRDefault="008F2813" w:rsidP="008F2813">
      <w:pPr>
        <w:ind w:right="-1"/>
        <w:jc w:val="both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Полная стоимость проекта: ___________руб.</w:t>
      </w:r>
    </w:p>
    <w:p w:rsidR="008F2813" w:rsidRPr="008F2813" w:rsidRDefault="008F2813" w:rsidP="008F2813">
      <w:pPr>
        <w:ind w:right="-1"/>
        <w:jc w:val="both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Имеющиеся средства:           ___________руб.</w:t>
      </w:r>
    </w:p>
    <w:p w:rsidR="008F2813" w:rsidRPr="008F2813" w:rsidRDefault="008F2813" w:rsidP="008F2813">
      <w:pPr>
        <w:ind w:right="-1"/>
        <w:jc w:val="both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Запрашиваемые средства: ____________руб.</w:t>
      </w:r>
    </w:p>
    <w:p w:rsidR="008F2813" w:rsidRPr="008F2813" w:rsidRDefault="008F2813" w:rsidP="008F2813">
      <w:pPr>
        <w:ind w:right="-1"/>
        <w:jc w:val="both"/>
        <w:rPr>
          <w:b/>
          <w:sz w:val="26"/>
          <w:szCs w:val="26"/>
        </w:rPr>
      </w:pPr>
      <w:r w:rsidRPr="008F2813">
        <w:rPr>
          <w:sz w:val="26"/>
          <w:szCs w:val="26"/>
        </w:rPr>
        <w:t xml:space="preserve">                  </w:t>
      </w: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tabs>
          <w:tab w:val="left" w:pos="1797"/>
        </w:tabs>
        <w:suppressAutoHyphens/>
        <w:ind w:left="4536" w:right="-1"/>
        <w:jc w:val="both"/>
        <w:rPr>
          <w:sz w:val="26"/>
          <w:szCs w:val="26"/>
        </w:rPr>
      </w:pPr>
      <w:r w:rsidRPr="008F2813">
        <w:rPr>
          <w:sz w:val="26"/>
          <w:szCs w:val="26"/>
        </w:rPr>
        <w:br w:type="page"/>
      </w:r>
    </w:p>
    <w:p w:rsidR="008F2813" w:rsidRPr="008F2813" w:rsidRDefault="008F2813" w:rsidP="008F2813">
      <w:pPr>
        <w:tabs>
          <w:tab w:val="left" w:pos="1797"/>
        </w:tabs>
        <w:suppressAutoHyphens/>
        <w:ind w:left="4536" w:right="-1"/>
        <w:jc w:val="both"/>
        <w:rPr>
          <w:sz w:val="26"/>
          <w:szCs w:val="26"/>
        </w:rPr>
      </w:pPr>
    </w:p>
    <w:p w:rsidR="008F2813" w:rsidRPr="008F2813" w:rsidRDefault="008F2813" w:rsidP="008F2813">
      <w:pPr>
        <w:tabs>
          <w:tab w:val="left" w:pos="1797"/>
        </w:tabs>
        <w:suppressAutoHyphens/>
        <w:ind w:left="4536" w:right="-1"/>
        <w:jc w:val="both"/>
        <w:rPr>
          <w:sz w:val="26"/>
          <w:szCs w:val="26"/>
        </w:rPr>
      </w:pPr>
      <w:r w:rsidRPr="008F2813">
        <w:rPr>
          <w:sz w:val="26"/>
          <w:szCs w:val="26"/>
        </w:rPr>
        <w:t>Приложение 4</w:t>
      </w:r>
    </w:p>
    <w:p w:rsidR="008F2813" w:rsidRPr="008F2813" w:rsidRDefault="008F2813" w:rsidP="008F2813">
      <w:pPr>
        <w:suppressAutoHyphens/>
        <w:ind w:left="4536"/>
        <w:rPr>
          <w:sz w:val="26"/>
          <w:szCs w:val="26"/>
        </w:rPr>
      </w:pPr>
      <w:r w:rsidRPr="008F2813">
        <w:rPr>
          <w:sz w:val="26"/>
          <w:szCs w:val="26"/>
        </w:rPr>
        <w:t xml:space="preserve">к Положению о </w:t>
      </w:r>
      <w:r w:rsidRPr="008F2813">
        <w:rPr>
          <w:sz w:val="26"/>
          <w:szCs w:val="26"/>
          <w:lang w:val="en-US"/>
        </w:rPr>
        <w:t>XIV</w:t>
      </w:r>
      <w:r w:rsidRPr="008F2813">
        <w:rPr>
          <w:sz w:val="26"/>
          <w:szCs w:val="26"/>
        </w:rPr>
        <w:t xml:space="preserve"> городском конкурсе проектов по экологическому просвещению </w:t>
      </w:r>
      <w:r w:rsidRPr="008F2813">
        <w:rPr>
          <w:sz w:val="26"/>
          <w:szCs w:val="26"/>
        </w:rPr>
        <w:br/>
        <w:t>и воспитанию дошкольников города Перми «</w:t>
      </w:r>
      <w:proofErr w:type="spellStart"/>
      <w:r w:rsidRPr="008F2813">
        <w:rPr>
          <w:sz w:val="26"/>
          <w:szCs w:val="26"/>
        </w:rPr>
        <w:t>Эколашка</w:t>
      </w:r>
      <w:proofErr w:type="spellEnd"/>
      <w:r w:rsidRPr="008F2813">
        <w:rPr>
          <w:sz w:val="26"/>
          <w:szCs w:val="26"/>
        </w:rPr>
        <w:t xml:space="preserve"> – 2022»</w:t>
      </w: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ind w:right="-1" w:firstLine="709"/>
        <w:jc w:val="both"/>
        <w:rPr>
          <w:sz w:val="26"/>
          <w:szCs w:val="26"/>
        </w:rPr>
      </w:pPr>
      <w:r w:rsidRPr="008F2813">
        <w:rPr>
          <w:sz w:val="26"/>
          <w:szCs w:val="26"/>
        </w:rPr>
        <w:t xml:space="preserve">Необходимо представить план выполнения запланированных мероприятий </w:t>
      </w:r>
      <w:r w:rsidRPr="008F2813">
        <w:rPr>
          <w:sz w:val="26"/>
          <w:szCs w:val="26"/>
        </w:rPr>
        <w:br/>
        <w:t>с указанием конкретных дат и мест проведения (описать, что и когда происходит).</w:t>
      </w:r>
    </w:p>
    <w:p w:rsidR="008F2813" w:rsidRPr="008F2813" w:rsidRDefault="008F2813" w:rsidP="008F2813">
      <w:pPr>
        <w:ind w:right="-1" w:firstLine="709"/>
        <w:jc w:val="both"/>
        <w:rPr>
          <w:sz w:val="26"/>
          <w:szCs w:val="26"/>
        </w:rPr>
      </w:pP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КАЛЕНДАРНЫЙ ПЛАН РЕАЛИЗАЦИИ ПРОЕКТА</w:t>
      </w: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 xml:space="preserve">_______________________________ </w:t>
      </w:r>
    </w:p>
    <w:p w:rsidR="008F2813" w:rsidRPr="008F2813" w:rsidRDefault="008F2813" w:rsidP="008F2813">
      <w:pPr>
        <w:ind w:right="-1"/>
        <w:jc w:val="center"/>
        <w:rPr>
          <w:sz w:val="26"/>
          <w:szCs w:val="26"/>
        </w:rPr>
      </w:pPr>
      <w:r w:rsidRPr="008F2813">
        <w:rPr>
          <w:sz w:val="26"/>
          <w:szCs w:val="26"/>
        </w:rPr>
        <w:t>(название проекта)</w:t>
      </w: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3544"/>
      </w:tblGrid>
      <w:tr w:rsidR="008F2813" w:rsidRPr="008F2813" w:rsidTr="007C33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right="-1"/>
              <w:jc w:val="both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Период выполнения работ (дата,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right="-1"/>
              <w:jc w:val="both"/>
              <w:rPr>
                <w:b/>
                <w:sz w:val="26"/>
                <w:szCs w:val="26"/>
              </w:rPr>
            </w:pPr>
            <w:r w:rsidRPr="008F2813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8F2813" w:rsidRPr="008F2813" w:rsidTr="007C33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right="-1"/>
              <w:jc w:val="both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Природоохранные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right="-1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Мероприятия по экологическому просвещению и воспитанию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right="-1"/>
              <w:jc w:val="both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Пропаганда экологических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right="-1"/>
              <w:jc w:val="both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Культурно-развлекательные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right="-1"/>
              <w:jc w:val="both"/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13" w:rsidRPr="008F2813" w:rsidRDefault="008F2813" w:rsidP="008F2813">
            <w:pPr>
              <w:ind w:left="284" w:right="-1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</w:p>
    <w:p w:rsidR="008F2813" w:rsidRPr="008F2813" w:rsidRDefault="008F2813" w:rsidP="008F2813">
      <w:pPr>
        <w:keepNext/>
        <w:tabs>
          <w:tab w:val="left" w:pos="5954"/>
        </w:tabs>
        <w:ind w:left="5245" w:right="-1"/>
        <w:outlineLvl w:val="0"/>
        <w:rPr>
          <w:sz w:val="26"/>
          <w:szCs w:val="26"/>
          <w:lang w:val="en-US"/>
        </w:rPr>
      </w:pPr>
      <w:r w:rsidRPr="008F2813">
        <w:rPr>
          <w:sz w:val="26"/>
          <w:szCs w:val="26"/>
        </w:rPr>
        <w:br w:type="page"/>
      </w:r>
    </w:p>
    <w:p w:rsidR="008F2813" w:rsidRPr="008F2813" w:rsidRDefault="008F2813" w:rsidP="008F2813">
      <w:pPr>
        <w:keepNext/>
        <w:tabs>
          <w:tab w:val="left" w:pos="5954"/>
        </w:tabs>
        <w:ind w:left="4860" w:right="-1"/>
        <w:outlineLvl w:val="0"/>
        <w:rPr>
          <w:sz w:val="26"/>
          <w:szCs w:val="26"/>
        </w:rPr>
      </w:pPr>
    </w:p>
    <w:p w:rsidR="008F2813" w:rsidRPr="008F2813" w:rsidRDefault="008F2813" w:rsidP="008F2813">
      <w:pPr>
        <w:rPr>
          <w:sz w:val="26"/>
          <w:szCs w:val="26"/>
        </w:rPr>
      </w:pP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  <w:r w:rsidRPr="008F2813">
        <w:rPr>
          <w:b/>
          <w:sz w:val="26"/>
          <w:szCs w:val="26"/>
        </w:rPr>
        <w:t>СОСТАВ КОНКУРСНОЙ КОМИССИИ</w:t>
      </w:r>
    </w:p>
    <w:p w:rsidR="008F2813" w:rsidRPr="008F2813" w:rsidRDefault="008F2813" w:rsidP="008F2813">
      <w:pPr>
        <w:ind w:right="-1"/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040"/>
      </w:tblGrid>
      <w:tr w:rsidR="008F2813" w:rsidRPr="008F2813" w:rsidTr="007C33BA">
        <w:tc>
          <w:tcPr>
            <w:tcW w:w="4428" w:type="dxa"/>
          </w:tcPr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Председатель комиссии:</w:t>
            </w: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 xml:space="preserve">Андреев Дмитрий Николаевич </w:t>
            </w:r>
          </w:p>
        </w:tc>
        <w:tc>
          <w:tcPr>
            <w:tcW w:w="5040" w:type="dxa"/>
          </w:tcPr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 xml:space="preserve">- начальник управления по экологии </w:t>
            </w:r>
            <w:r w:rsidRPr="008F2813">
              <w:rPr>
                <w:sz w:val="26"/>
                <w:szCs w:val="26"/>
              </w:rPr>
              <w:br/>
              <w:t>и природопользованию администрации города Перми</w:t>
            </w: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4428" w:type="dxa"/>
          </w:tcPr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Секретарь комиссии:</w:t>
            </w: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 xml:space="preserve">Голубева Ольга Игоревна </w:t>
            </w:r>
          </w:p>
        </w:tc>
        <w:tc>
          <w:tcPr>
            <w:tcW w:w="5040" w:type="dxa"/>
          </w:tcPr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 xml:space="preserve">- главный специалист отдела лесов </w:t>
            </w: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 xml:space="preserve">и ООПТ управления по экологии </w:t>
            </w:r>
            <w:r w:rsidRPr="008F2813">
              <w:rPr>
                <w:sz w:val="26"/>
                <w:szCs w:val="26"/>
              </w:rPr>
              <w:br/>
              <w:t>и природопользованию администрации города Перми</w:t>
            </w: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</w:tc>
      </w:tr>
      <w:tr w:rsidR="008F2813" w:rsidRPr="008F2813" w:rsidTr="007C33BA">
        <w:tc>
          <w:tcPr>
            <w:tcW w:w="4428" w:type="dxa"/>
          </w:tcPr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Члены комиссии:</w:t>
            </w: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Зеленин Андрей Георгиевич</w:t>
            </w: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 xml:space="preserve">Куликов Максим Андреевич </w:t>
            </w: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 xml:space="preserve">- начальник отдела охраны зеленых насаждений управления по экологии </w:t>
            </w:r>
            <w:r w:rsidRPr="008F2813">
              <w:rPr>
                <w:sz w:val="26"/>
                <w:szCs w:val="26"/>
              </w:rPr>
              <w:br/>
              <w:t>и природопользованию администрации города Перми</w:t>
            </w: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</w:p>
          <w:p w:rsidR="008F2813" w:rsidRPr="008F2813" w:rsidRDefault="008F2813" w:rsidP="008F2813">
            <w:pPr>
              <w:rPr>
                <w:sz w:val="26"/>
                <w:szCs w:val="26"/>
              </w:rPr>
            </w:pPr>
            <w:r w:rsidRPr="008F2813">
              <w:rPr>
                <w:sz w:val="26"/>
                <w:szCs w:val="26"/>
              </w:rPr>
              <w:t>- начальник отдела лесов и ООПТ управления по экологии и природопользованию администрации города Перми</w:t>
            </w:r>
          </w:p>
        </w:tc>
      </w:tr>
      <w:tr w:rsidR="008F2813" w:rsidRPr="008F2813" w:rsidTr="007C33BA">
        <w:tc>
          <w:tcPr>
            <w:tcW w:w="4428" w:type="dxa"/>
          </w:tcPr>
          <w:p w:rsidR="008F2813" w:rsidRPr="008F2813" w:rsidRDefault="008F2813" w:rsidP="008F2813">
            <w:pPr>
              <w:rPr>
                <w:szCs w:val="28"/>
              </w:rPr>
            </w:pPr>
          </w:p>
        </w:tc>
        <w:tc>
          <w:tcPr>
            <w:tcW w:w="5040" w:type="dxa"/>
          </w:tcPr>
          <w:p w:rsidR="008F2813" w:rsidRPr="008F2813" w:rsidRDefault="008F2813" w:rsidP="008F2813">
            <w:pPr>
              <w:rPr>
                <w:szCs w:val="28"/>
              </w:rPr>
            </w:pPr>
          </w:p>
        </w:tc>
      </w:tr>
    </w:tbl>
    <w:p w:rsidR="008F2813" w:rsidRPr="008F2813" w:rsidRDefault="008F2813" w:rsidP="008F2813">
      <w:pPr>
        <w:ind w:right="3117"/>
        <w:rPr>
          <w:sz w:val="26"/>
          <w:szCs w:val="26"/>
        </w:rPr>
      </w:pPr>
    </w:p>
    <w:p w:rsidR="00C14EC0" w:rsidRDefault="00C14EC0" w:rsidP="00C14EC0">
      <w:pPr>
        <w:pStyle w:val="1"/>
        <w:ind w:firstLine="0"/>
        <w:jc w:val="center"/>
        <w:rPr>
          <w:b/>
          <w:sz w:val="26"/>
          <w:szCs w:val="26"/>
        </w:rPr>
      </w:pPr>
      <w:bookmarkStart w:id="0" w:name="_GoBack"/>
      <w:bookmarkEnd w:id="0"/>
    </w:p>
    <w:sectPr w:rsidR="00C14EC0" w:rsidSect="001470D3">
      <w:headerReference w:type="even" r:id="rId7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48" w:rsidRDefault="003A4548">
      <w:r>
        <w:separator/>
      </w:r>
    </w:p>
  </w:endnote>
  <w:endnote w:type="continuationSeparator" w:id="0">
    <w:p w:rsidR="003A4548" w:rsidRDefault="003A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48" w:rsidRDefault="003A4548">
      <w:r>
        <w:separator/>
      </w:r>
    </w:p>
  </w:footnote>
  <w:footnote w:type="continuationSeparator" w:id="0">
    <w:p w:rsidR="003A4548" w:rsidRDefault="003A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C14EC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A45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C0"/>
    <w:rsid w:val="000E0BE5"/>
    <w:rsid w:val="003A4548"/>
    <w:rsid w:val="006B149D"/>
    <w:rsid w:val="007F14C8"/>
    <w:rsid w:val="008F2813"/>
    <w:rsid w:val="00920FF9"/>
    <w:rsid w:val="00972E58"/>
    <w:rsid w:val="00B35CC7"/>
    <w:rsid w:val="00C14EC0"/>
    <w:rsid w:val="00D72998"/>
    <w:rsid w:val="00F45ECC"/>
    <w:rsid w:val="00F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4EC0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E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14EC0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14EC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14EC0"/>
    <w:pPr>
      <w:ind w:right="-1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C14EC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C14EC0"/>
  </w:style>
  <w:style w:type="paragraph" w:styleId="a8">
    <w:name w:val="header"/>
    <w:basedOn w:val="a"/>
    <w:link w:val="a9"/>
    <w:rsid w:val="00C14EC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C14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14EC0"/>
    <w:pPr>
      <w:spacing w:after="120" w:line="480" w:lineRule="auto"/>
      <w:ind w:left="283" w:firstLine="720"/>
      <w:jc w:val="both"/>
    </w:pPr>
    <w:rPr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14E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F1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14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4EC0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E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14EC0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14EC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14EC0"/>
    <w:pPr>
      <w:ind w:right="-1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C14EC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C14EC0"/>
  </w:style>
  <w:style w:type="paragraph" w:styleId="a8">
    <w:name w:val="header"/>
    <w:basedOn w:val="a"/>
    <w:link w:val="a9"/>
    <w:rsid w:val="00C14EC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C14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14EC0"/>
    <w:pPr>
      <w:spacing w:after="120" w:line="480" w:lineRule="auto"/>
      <w:ind w:left="283" w:firstLine="720"/>
      <w:jc w:val="both"/>
    </w:pPr>
    <w:rPr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14E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F1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14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ООПТ</dc:creator>
  <cp:keywords/>
  <dc:description/>
  <cp:lastModifiedBy>Голубева</cp:lastModifiedBy>
  <cp:revision>5</cp:revision>
  <dcterms:created xsi:type="dcterms:W3CDTF">2019-04-17T13:19:00Z</dcterms:created>
  <dcterms:modified xsi:type="dcterms:W3CDTF">2022-03-31T06:33:00Z</dcterms:modified>
</cp:coreProperties>
</file>